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生活饮用水卫生监督管理办法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（1996年7月9日中华人民共和国建设部、中华人民共和国卫生部令第53号发布　自1997年1月1日起施行）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